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F3" w:rsidRDefault="007C3FF3" w:rsidP="007C3FF3"/>
    <w:p w:rsidR="007C3FF3" w:rsidRDefault="007C3FF3" w:rsidP="007C3FF3"/>
    <w:p w:rsidR="007C3FF3" w:rsidRDefault="007C3FF3" w:rsidP="007C3FF3"/>
    <w:p w:rsidR="007C3FF3" w:rsidRDefault="007C3FF3" w:rsidP="007C3FF3"/>
    <w:p w:rsidR="007C3FF3" w:rsidRDefault="007C3FF3" w:rsidP="007C3FF3"/>
    <w:p w:rsidR="007C3FF3" w:rsidRDefault="007C3FF3" w:rsidP="007C3FF3"/>
    <w:p w:rsidR="007C3FF3" w:rsidRDefault="007C3FF3" w:rsidP="007C3FF3"/>
    <w:p w:rsidR="007C3FF3" w:rsidRDefault="007C3FF3" w:rsidP="007C3FF3"/>
    <w:p w:rsidR="007C3FF3" w:rsidRDefault="007C3FF3" w:rsidP="007C3FF3"/>
    <w:p w:rsidR="007C3FF3" w:rsidRDefault="007C3FF3" w:rsidP="007C3FF3">
      <w:pPr>
        <w:spacing w:before="0" w:after="0"/>
      </w:pPr>
    </w:p>
    <w:p w:rsidR="007C3FF3" w:rsidRDefault="007C3FF3" w:rsidP="007C3FF3">
      <w:pPr>
        <w:spacing w:before="0" w:after="0"/>
        <w:rPr>
          <w:sz w:val="16"/>
          <w:szCs w:val="16"/>
        </w:rPr>
      </w:pPr>
    </w:p>
    <w:p w:rsidR="007C3FF3" w:rsidRDefault="007C3FF3" w:rsidP="007C3FF3">
      <w:pPr>
        <w:tabs>
          <w:tab w:val="right" w:pos="9540"/>
        </w:tabs>
        <w:spacing w:before="0" w:after="0"/>
        <w:rPr>
          <w:szCs w:val="24"/>
        </w:rPr>
      </w:pPr>
      <w:r>
        <w:rPr>
          <w:b/>
          <w:szCs w:val="24"/>
        </w:rPr>
        <w:t>26    января    2012                             55/2</w:t>
      </w:r>
    </w:p>
    <w:p w:rsidR="007C3FF3" w:rsidRDefault="007C3FF3" w:rsidP="007C3FF3">
      <w:pPr>
        <w:spacing w:before="0" w:after="0"/>
        <w:rPr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14"/>
        <w:gridCol w:w="3941"/>
      </w:tblGrid>
      <w:tr w:rsidR="007C3FF3" w:rsidTr="007C3FF3">
        <w:tc>
          <w:tcPr>
            <w:tcW w:w="5508" w:type="dxa"/>
            <w:hideMark/>
          </w:tcPr>
          <w:p w:rsidR="007C3FF3" w:rsidRDefault="007C3FF3">
            <w:pPr>
              <w:spacing w:before="0" w:after="0"/>
              <w:jc w:val="both"/>
              <w:rPr>
                <w:sz w:val="16"/>
                <w:szCs w:val="16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выдвижении кандидатур в состав участковых избирательных комиссий по проведению выборов Президента </w:t>
            </w:r>
            <w:bookmarkEnd w:id="0"/>
            <w:r>
              <w:rPr>
                <w:b/>
                <w:sz w:val="28"/>
                <w:szCs w:val="28"/>
              </w:rPr>
              <w:t xml:space="preserve">Российской Федерации и депутатов муниципального Собрания внутригородского муниципального образования Южное Бутово в городе Москве 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4062" w:type="dxa"/>
          </w:tcPr>
          <w:p w:rsidR="007C3FF3" w:rsidRDefault="007C3FF3">
            <w:pPr>
              <w:spacing w:before="0" w:after="0"/>
              <w:rPr>
                <w:szCs w:val="24"/>
              </w:rPr>
            </w:pPr>
          </w:p>
        </w:tc>
      </w:tr>
    </w:tbl>
    <w:p w:rsidR="007C3FF3" w:rsidRDefault="007C3FF3" w:rsidP="007C3FF3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Федерации», обсудив вопрос о выдвижении кандидатур в составы участковых избирательных комиссий по проведению выборов Президента Российской Федерации и депутатов муниципального Собрания внутригородского муниципального образования Южное Бутово в городе Москве с правом решающего голоса, депутаты муниципального Собрания</w:t>
      </w:r>
    </w:p>
    <w:p w:rsidR="007C3FF3" w:rsidRDefault="007C3FF3" w:rsidP="007C3FF3">
      <w:pPr>
        <w:spacing w:before="0" w:after="0"/>
        <w:ind w:firstLine="720"/>
        <w:jc w:val="both"/>
        <w:rPr>
          <w:sz w:val="28"/>
          <w:szCs w:val="28"/>
        </w:rPr>
      </w:pPr>
    </w:p>
    <w:p w:rsidR="007C3FF3" w:rsidRDefault="007C3FF3" w:rsidP="007C3FF3">
      <w:pPr>
        <w:spacing w:before="0"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и:</w:t>
      </w:r>
    </w:p>
    <w:p w:rsidR="007C3FF3" w:rsidRDefault="007C3FF3" w:rsidP="007C3FF3">
      <w:pPr>
        <w:spacing w:before="0" w:after="0"/>
        <w:ind w:firstLine="720"/>
        <w:jc w:val="both"/>
        <w:rPr>
          <w:b/>
          <w:sz w:val="28"/>
          <w:szCs w:val="28"/>
        </w:rPr>
      </w:pPr>
    </w:p>
    <w:p w:rsidR="007C3FF3" w:rsidRDefault="007C3FF3" w:rsidP="007C3FF3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Выдвинуть в составы участковых избирательных комиссий по проведению выборов Президента Российской Федерации и депутатов муниципального Собрания внутригородского муниципального образования Южное Бутово в городе Москве   с правом решающего голоса: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835"/>
        <w:gridCol w:w="2826"/>
        <w:gridCol w:w="1769"/>
        <w:gridCol w:w="3915"/>
      </w:tblGrid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14.08.1960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Старобитцевская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д.21, корп.1, кв. 303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Исайкина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12.11.1980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Старобитцевская</w:t>
            </w:r>
            <w:proofErr w:type="spellEnd"/>
            <w:r>
              <w:rPr>
                <w:sz w:val="28"/>
                <w:szCs w:val="28"/>
              </w:rPr>
              <w:t>, д.21, корп.3, кв.154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06.03.1960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ул.Ратная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д.12 корп.1 кв.261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Игоревич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16.10.1969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обл., г. Чехов, Вишневый б-р, д. 4а, кв. 108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Жданов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14.10.1955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Варшавское ш., д.152, корп.11, кв.61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Корниенко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16.11.1969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обл., </w:t>
            </w:r>
            <w:proofErr w:type="spellStart"/>
            <w:r>
              <w:rPr>
                <w:sz w:val="28"/>
                <w:szCs w:val="28"/>
              </w:rPr>
              <w:t>г.Щербинка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ул.Спортивная</w:t>
            </w:r>
            <w:proofErr w:type="spellEnd"/>
            <w:r>
              <w:rPr>
                <w:sz w:val="28"/>
                <w:szCs w:val="28"/>
              </w:rPr>
              <w:t>, д.11 кв.72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Танхасаев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 Васильевич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07.11.1962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ул.Брусилова</w:t>
            </w:r>
            <w:proofErr w:type="spellEnd"/>
            <w:r>
              <w:rPr>
                <w:sz w:val="28"/>
                <w:szCs w:val="28"/>
              </w:rPr>
              <w:t>, д.21 кв.231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 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22.08.1959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Чечерский</w:t>
            </w:r>
            <w:proofErr w:type="spellEnd"/>
            <w:r>
              <w:rPr>
                <w:sz w:val="28"/>
                <w:szCs w:val="28"/>
              </w:rPr>
              <w:t xml:space="preserve"> проезд, д.68, кв.27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Римма  </w:t>
            </w:r>
            <w:proofErr w:type="spellStart"/>
            <w:r>
              <w:rPr>
                <w:sz w:val="28"/>
                <w:szCs w:val="28"/>
              </w:rPr>
              <w:t>Канифовна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27.12.1967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г. Чехов, 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д.50, кв.12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Витренко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Алексеевна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31.03.1958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Ленинский пр-т,</w:t>
            </w:r>
            <w:r>
              <w:rPr>
                <w:sz w:val="28"/>
                <w:szCs w:val="28"/>
              </w:rPr>
              <w:br/>
              <w:t>д. 89, кв.56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Внукова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Ивановна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15.04.1957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Веневская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д.7, кв.210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04.05.1954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1-я Мелитопольская, </w:t>
            </w:r>
            <w:r>
              <w:rPr>
                <w:sz w:val="28"/>
                <w:szCs w:val="28"/>
              </w:rPr>
              <w:br/>
              <w:t>д.28, кв.83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Царенко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05.09.1968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Миргородский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-д, 4а-4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Гусарова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20.08.1971</w:t>
            </w:r>
          </w:p>
          <w:p w:rsidR="007C3FF3" w:rsidRDefault="007C3FF3">
            <w:pPr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б-р </w:t>
            </w:r>
            <w:proofErr w:type="spellStart"/>
            <w:r>
              <w:rPr>
                <w:sz w:val="28"/>
                <w:szCs w:val="28"/>
              </w:rPr>
              <w:t>Адм.Ушакова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д.3, кв. 94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 Семенович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05.01.1983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Ливенская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д.6, кв.107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21.01.1965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Коктебельская, д.4 корп.3 кв.326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Ряховская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24.09.1971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Веневская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 7, кв. 394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04.09.1967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Щербинка,</w:t>
            </w:r>
            <w:r>
              <w:rPr>
                <w:sz w:val="28"/>
                <w:szCs w:val="28"/>
              </w:rPr>
              <w:br/>
              <w:t>ул. Авиаторов, д. 1, кв. 117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Озчелик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Валентиновна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26.10.1966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Изюмская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д. 34, корп. 2, кв. 60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Задикян</w:t>
            </w:r>
            <w:proofErr w:type="spellEnd"/>
            <w:r>
              <w:rPr>
                <w:sz w:val="28"/>
                <w:szCs w:val="28"/>
              </w:rPr>
              <w:t xml:space="preserve"> Карина Эдуардовна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29.07.1964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Веневская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 5, кв. 185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Головин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 Игоревич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23.04.1975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Каширское шоссе,</w:t>
            </w:r>
            <w:r>
              <w:rPr>
                <w:sz w:val="28"/>
                <w:szCs w:val="28"/>
              </w:rPr>
              <w:br/>
              <w:t>д. 112, корп. 1, кв. 70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Марина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05.02.1963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г. Подольск, </w:t>
            </w:r>
            <w:r>
              <w:rPr>
                <w:sz w:val="28"/>
                <w:szCs w:val="28"/>
              </w:rPr>
              <w:br/>
              <w:t>ул. Народная, д. 14/20, кв. 72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Боровик 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Юрьевна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27.09.1966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г. Подольск, </w:t>
            </w:r>
            <w:r>
              <w:rPr>
                <w:sz w:val="28"/>
                <w:szCs w:val="28"/>
              </w:rPr>
              <w:br/>
              <w:t>ул. Тепличная, д. 9б кв. 32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Чивенкова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Викторона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01.05.1970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Куликовская,</w:t>
            </w:r>
            <w:r>
              <w:rPr>
                <w:sz w:val="28"/>
                <w:szCs w:val="28"/>
              </w:rPr>
              <w:br/>
              <w:t>д. 7, кв. 349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Саникидзе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Романовна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30.09.1966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Миргородский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-д, д.4 кв.2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Мордашова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13.04.1967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Ливенская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 2, кв. 42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Анашкина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21.09.1958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Веневская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 7, кв. 157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22.06.1971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Железнодорожный, ул. Граничная,</w:t>
            </w:r>
            <w:r>
              <w:rPr>
                <w:sz w:val="28"/>
                <w:szCs w:val="28"/>
              </w:rPr>
              <w:br/>
              <w:t>д.14, кв.49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Рощина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13.04.1969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Веневская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д.19, кв.76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04.07.1951,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Веневская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д.13, кв.56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29.10.1966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Академика Семенова, д. 15, кв. 52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21.07.1948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Южнобутовская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 111, кв. 44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01.04.1961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Южнобутовская</w:t>
            </w:r>
            <w:proofErr w:type="spellEnd"/>
            <w:r>
              <w:rPr>
                <w:sz w:val="28"/>
                <w:szCs w:val="28"/>
              </w:rPr>
              <w:t>, д.12, кв.56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22.04.1962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Старобитцевская</w:t>
            </w:r>
            <w:proofErr w:type="spellEnd"/>
            <w:r>
              <w:rPr>
                <w:sz w:val="28"/>
                <w:szCs w:val="28"/>
              </w:rPr>
              <w:t>, д.23, корп. 2, кв.34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Холина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05.02.1958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</w:t>
            </w:r>
            <w:proofErr w:type="spellStart"/>
            <w:r>
              <w:rPr>
                <w:sz w:val="28"/>
                <w:szCs w:val="28"/>
              </w:rPr>
              <w:t>Чечерский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-д, </w:t>
            </w:r>
            <w:r>
              <w:rPr>
                <w:sz w:val="28"/>
                <w:szCs w:val="28"/>
              </w:rPr>
              <w:br/>
              <w:t>д.100, кв.167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Шарабурова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28.06.1966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</w:t>
            </w:r>
            <w:proofErr w:type="spellStart"/>
            <w:r>
              <w:rPr>
                <w:sz w:val="28"/>
                <w:szCs w:val="28"/>
              </w:rPr>
              <w:t>Чечерский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-д,</w:t>
            </w:r>
            <w:r>
              <w:rPr>
                <w:sz w:val="28"/>
                <w:szCs w:val="28"/>
              </w:rPr>
              <w:br/>
              <w:t>д. 66, кв. 207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Гаврилина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Сергеевна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10.12.1961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Старобитцевская</w:t>
            </w:r>
            <w:proofErr w:type="spellEnd"/>
            <w:r>
              <w:rPr>
                <w:sz w:val="28"/>
                <w:szCs w:val="28"/>
              </w:rPr>
              <w:t>, д. 21, корп. 3, кв. 100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Кушнир </w:t>
            </w:r>
          </w:p>
          <w:p w:rsidR="007C3FF3" w:rsidRDefault="007C3FF3">
            <w:pPr>
              <w:spacing w:before="0"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Любовь Петровна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05.11.1960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</w:t>
            </w:r>
            <w:proofErr w:type="spellStart"/>
            <w:r>
              <w:rPr>
                <w:bCs/>
                <w:iCs/>
                <w:sz w:val="28"/>
                <w:szCs w:val="28"/>
              </w:rPr>
              <w:t>Чечерский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пр</w:t>
            </w:r>
            <w:proofErr w:type="spellEnd"/>
            <w:r>
              <w:rPr>
                <w:bCs/>
                <w:iCs/>
                <w:sz w:val="28"/>
                <w:szCs w:val="28"/>
              </w:rPr>
              <w:t>-д,</w:t>
            </w:r>
            <w:r>
              <w:rPr>
                <w:bCs/>
                <w:iCs/>
                <w:sz w:val="28"/>
                <w:szCs w:val="28"/>
              </w:rPr>
              <w:br/>
              <w:t>д. 100, кв. 315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Кракова Наталья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22.02.1980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Подольск,</w:t>
            </w:r>
            <w:r>
              <w:rPr>
                <w:sz w:val="28"/>
                <w:szCs w:val="28"/>
              </w:rPr>
              <w:br/>
              <w:t>ул. Подольских курсантов,</w:t>
            </w:r>
            <w:r>
              <w:rPr>
                <w:sz w:val="28"/>
                <w:szCs w:val="28"/>
              </w:rPr>
              <w:br/>
              <w:t>д.18, корп. 1, кв. 372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09.09.1957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б-р Дмитрия Донского, д. 6, кв. 237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Оксана Ивановна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30.05.1982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обл., г. Подольск,</w:t>
            </w:r>
            <w:r>
              <w:rPr>
                <w:sz w:val="28"/>
                <w:szCs w:val="28"/>
              </w:rPr>
              <w:br/>
              <w:t>ул. Мира, д.10, кв.23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05.02.1972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Бартеневская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д.13, кв.67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Шпилько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03.03.1972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Южнобутовская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д.7, кв.66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16.08.1949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Щербинка,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z w:val="28"/>
                <w:szCs w:val="28"/>
              </w:rPr>
              <w:t>Люблинская</w:t>
            </w:r>
            <w:proofErr w:type="spellEnd"/>
            <w:r>
              <w:rPr>
                <w:sz w:val="28"/>
                <w:szCs w:val="28"/>
              </w:rPr>
              <w:t>, д.4 кв.31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15.04.1983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Грина, д.6 кв. 13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15.08.1957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Адмирала Лазарева, </w:t>
            </w:r>
            <w:r>
              <w:rPr>
                <w:sz w:val="28"/>
                <w:szCs w:val="28"/>
              </w:rPr>
              <w:br/>
              <w:t>д.47, корп. 1, кв. 3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Лариса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26.01.1983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Дмитрия Ульянова, д.27/12 корп.3 кв.70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Моргунов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26.04.1966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Теплый Стан,</w:t>
            </w:r>
            <w:r>
              <w:rPr>
                <w:sz w:val="28"/>
                <w:szCs w:val="28"/>
              </w:rPr>
              <w:br/>
              <w:t>д.5, корп.4, кв.1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Кренева</w:t>
            </w:r>
            <w:proofErr w:type="spellEnd"/>
            <w:r>
              <w:rPr>
                <w:sz w:val="28"/>
                <w:szCs w:val="28"/>
              </w:rPr>
              <w:br/>
              <w:t>Наталья Викторовна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02.03.1969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Бартеневская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49, кв.16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Баданов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05.06.1967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-д, 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3, к.1, кв. 167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Владиславовна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16.10.1971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Адмирала Руднева, 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кв.102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Заритовская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10.12.1960</w:t>
            </w:r>
          </w:p>
          <w:p w:rsidR="007C3FF3" w:rsidRDefault="007C3F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Адмирала Лазарева, 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68 кв.4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Эдуардовна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24.06.1961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Грина, д. 9, кв. 53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19.09.1973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Бутлерова,</w:t>
            </w:r>
            <w:r>
              <w:rPr>
                <w:sz w:val="28"/>
                <w:szCs w:val="28"/>
              </w:rPr>
              <w:br/>
              <w:t>д. 22, кв. 61</w:t>
            </w:r>
          </w:p>
        </w:tc>
      </w:tr>
      <w:tr w:rsidR="007C3FF3" w:rsidTr="007C3F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 w:rsidP="00CB046E">
            <w:pPr>
              <w:numPr>
                <w:ilvl w:val="0"/>
                <w:numId w:val="1"/>
              </w:numPr>
              <w:tabs>
                <w:tab w:val="right" w:pos="8820"/>
              </w:tabs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Позднякова 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21.05.1984</w:t>
            </w:r>
          </w:p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F3" w:rsidRDefault="007C3FF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7C3FF3" w:rsidRDefault="007C3FF3">
            <w:pPr>
              <w:tabs>
                <w:tab w:val="right" w:pos="882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3-я 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, д.2 </w:t>
            </w:r>
          </w:p>
        </w:tc>
      </w:tr>
    </w:tbl>
    <w:p w:rsidR="007C3FF3" w:rsidRDefault="007C3FF3" w:rsidP="007C3FF3">
      <w:pPr>
        <w:tabs>
          <w:tab w:val="right" w:pos="8820"/>
        </w:tabs>
        <w:spacing w:before="0" w:after="0"/>
        <w:ind w:firstLine="12"/>
        <w:jc w:val="both"/>
        <w:rPr>
          <w:i/>
          <w:sz w:val="28"/>
          <w:szCs w:val="28"/>
        </w:rPr>
      </w:pPr>
    </w:p>
    <w:p w:rsidR="007C3FF3" w:rsidRDefault="007C3FF3" w:rsidP="007C3FF3">
      <w:pPr>
        <w:tabs>
          <w:tab w:val="right" w:pos="882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территориальную избирательную комиссию района Южное Бутово с приложением заявлений выдвинутых кандидатов о согласии на назначение членами участковых избирательных комиссий по проведению выборов Президента Российской Федерации и депутатов муниципального Собрания внутригородского муниципального образования Южное Бутово в городе Москве с правом решающего голоса.</w:t>
      </w:r>
    </w:p>
    <w:p w:rsidR="007C3FF3" w:rsidRDefault="007C3FF3" w:rsidP="007C3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районной газете «Муниципальный вестник» и на официальном сайте муниципалитета ВМО Южное Бутово в городе Москве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south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butovo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C3FF3" w:rsidRDefault="007C3FF3" w:rsidP="007C3FF3">
      <w:pPr>
        <w:pStyle w:val="a6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 Контроль за исполнением настоящего решения возложить на Руководителя ВМО Южное Бутово в городе Москве – Кулакова С.В.</w:t>
      </w:r>
    </w:p>
    <w:p w:rsidR="007C3FF3" w:rsidRDefault="007C3FF3" w:rsidP="007C3FF3">
      <w:pPr>
        <w:pStyle w:val="a6"/>
        <w:spacing w:line="240" w:lineRule="auto"/>
        <w:ind w:firstLine="720"/>
        <w:jc w:val="both"/>
        <w:rPr>
          <w:b w:val="0"/>
          <w:szCs w:val="28"/>
        </w:rPr>
      </w:pPr>
    </w:p>
    <w:p w:rsidR="007C3FF3" w:rsidRDefault="007C3FF3" w:rsidP="007C3FF3">
      <w:pPr>
        <w:pStyle w:val="a6"/>
        <w:spacing w:line="240" w:lineRule="auto"/>
        <w:ind w:firstLine="720"/>
        <w:jc w:val="both"/>
        <w:rPr>
          <w:b w:val="0"/>
          <w:szCs w:val="28"/>
        </w:rPr>
      </w:pPr>
    </w:p>
    <w:p w:rsidR="007C3FF3" w:rsidRDefault="007C3FF3" w:rsidP="007C3FF3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Результаты голосования: «за» -  10; «против» -  нет; «воздержались» -  нет.</w:t>
      </w:r>
    </w:p>
    <w:p w:rsidR="007C3FF3" w:rsidRDefault="007C3FF3" w:rsidP="007C3FF3">
      <w:pPr>
        <w:tabs>
          <w:tab w:val="right" w:pos="8820"/>
        </w:tabs>
        <w:spacing w:before="0" w:after="0"/>
        <w:ind w:firstLine="720"/>
        <w:jc w:val="both"/>
        <w:rPr>
          <w:sz w:val="28"/>
          <w:szCs w:val="28"/>
        </w:rPr>
      </w:pPr>
    </w:p>
    <w:p w:rsidR="007C3FF3" w:rsidRDefault="007C3FF3" w:rsidP="007C3FF3">
      <w:pPr>
        <w:spacing w:before="0" w:after="0"/>
        <w:jc w:val="both"/>
        <w:rPr>
          <w:sz w:val="16"/>
          <w:szCs w:val="16"/>
          <w:u w:val="single"/>
        </w:rPr>
      </w:pPr>
    </w:p>
    <w:p w:rsidR="007C3FF3" w:rsidRDefault="007C3FF3" w:rsidP="007C3FF3">
      <w:pPr>
        <w:spacing w:before="0" w:after="0"/>
        <w:jc w:val="both"/>
        <w:rPr>
          <w:sz w:val="16"/>
          <w:szCs w:val="16"/>
          <w:u w:val="single"/>
        </w:rPr>
      </w:pPr>
    </w:p>
    <w:p w:rsidR="007C3FF3" w:rsidRDefault="007C3FF3" w:rsidP="007C3FF3">
      <w:pPr>
        <w:spacing w:before="0" w:after="0"/>
        <w:jc w:val="both"/>
        <w:rPr>
          <w:sz w:val="16"/>
          <w:szCs w:val="16"/>
          <w:u w:val="single"/>
        </w:rPr>
      </w:pPr>
    </w:p>
    <w:p w:rsidR="007C3FF3" w:rsidRDefault="007C3FF3" w:rsidP="007C3FF3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7C3FF3" w:rsidRDefault="007C3FF3" w:rsidP="007C3FF3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председателя муниципального Собрания                                     В.А.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Сапельникова</w:t>
      </w:r>
      <w:proofErr w:type="spellEnd"/>
    </w:p>
    <w:p w:rsidR="007C3FF3" w:rsidRDefault="007C3FF3" w:rsidP="007C3FF3"/>
    <w:p w:rsidR="00B03A1D" w:rsidRDefault="00B03A1D"/>
    <w:sectPr w:rsidR="00B0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5F2"/>
    <w:multiLevelType w:val="hybridMultilevel"/>
    <w:tmpl w:val="115EAB44"/>
    <w:lvl w:ilvl="0" w:tplc="B1F451B2">
      <w:start w:val="2315"/>
      <w:numFmt w:val="decimal"/>
      <w:lvlText w:val="%1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3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3"/>
    <w:rsid w:val="00742D3B"/>
    <w:rsid w:val="007C3FF3"/>
    <w:rsid w:val="00B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D027-5D7C-4776-A27D-5C71B860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3F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3FF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C3FF3"/>
    <w:pPr>
      <w:snapToGrid w:val="0"/>
      <w:spacing w:before="0" w:after="0"/>
      <w:ind w:firstLine="720"/>
      <w:jc w:val="both"/>
    </w:pPr>
    <w:rPr>
      <w:rFonts w:ascii="Arial" w:hAnsi="Arial"/>
      <w:b/>
      <w:sz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7C3FF3"/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a6">
    <w:name w:val="Subtitle"/>
    <w:basedOn w:val="a"/>
    <w:link w:val="a7"/>
    <w:qFormat/>
    <w:rsid w:val="007C3FF3"/>
    <w:pPr>
      <w:spacing w:before="0" w:after="0" w:line="360" w:lineRule="auto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7C3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7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-bu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LOGDOG</dc:creator>
  <cp:keywords/>
  <dc:description/>
  <cp:lastModifiedBy>LOGDOG</cp:lastModifiedBy>
  <cp:revision>1</cp:revision>
  <dcterms:created xsi:type="dcterms:W3CDTF">2017-04-18T10:11:00Z</dcterms:created>
  <dcterms:modified xsi:type="dcterms:W3CDTF">2017-04-18T10:11:00Z</dcterms:modified>
</cp:coreProperties>
</file>